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B" w:rsidRDefault="000C1C3B" w:rsidP="000C1C3B">
      <w:pPr>
        <w:rPr>
          <w:rFonts w:ascii="Times New Roman" w:hAnsi="Times New Roman" w:cs="Times New Roman"/>
          <w:b/>
          <w:sz w:val="28"/>
          <w:szCs w:val="28"/>
        </w:rPr>
      </w:pPr>
      <w:r w:rsidRPr="006875C2">
        <w:rPr>
          <w:rFonts w:ascii="Times New Roman" w:hAnsi="Times New Roman" w:cs="Times New Roman"/>
          <w:b/>
          <w:sz w:val="28"/>
          <w:szCs w:val="28"/>
        </w:rPr>
        <w:t>Witamy serdecznie w kolejnym tygodniu zdalnego nauczania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875C2">
        <w:rPr>
          <w:rFonts w:ascii="Times New Roman" w:hAnsi="Times New Roman" w:cs="Times New Roman"/>
          <w:b/>
          <w:sz w:val="28"/>
          <w:szCs w:val="28"/>
        </w:rPr>
        <w:t xml:space="preserve"> i Dzieci z grupy I</w:t>
      </w:r>
    </w:p>
    <w:p w:rsidR="00700DA3" w:rsidRDefault="00700DA3" w:rsidP="00700DA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Drogie dzieci!</w:t>
      </w:r>
    </w:p>
    <w:p w:rsidR="00700DA3" w:rsidRDefault="00700DA3" w:rsidP="00700DA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00DA3" w:rsidRDefault="00700DA3" w:rsidP="00700DA3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Pamiętajcie o ruchu. Ruch to zdrowie, zwłaszcza po świątecznych pysznościach, a teraz nie możemy wyjść na dwór - pobiegać, ale możemy poruszać się w domu zaproście do zabawy rodziców i rodzeństwo </w:t>
      </w:r>
      <w:r w:rsidR="008E5A1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i zakręćcie kołem.</w:t>
      </w:r>
    </w:p>
    <w:p w:rsidR="00700DA3" w:rsidRDefault="00462092" w:rsidP="00700DA3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00DA3" w:rsidRPr="007C723B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www.miastodzieci.pl</w:t>
        </w:r>
      </w:hyperlink>
    </w:p>
    <w:p w:rsidR="00700DA3" w:rsidRDefault="00700DA3" w:rsidP="00700DA3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DA3" w:rsidRDefault="00700DA3" w:rsidP="00700DA3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Proste ćwiczenia gimnastyczne dla dzieci – zakręć magicznym kołem!</w:t>
      </w:r>
    </w:p>
    <w:p w:rsidR="001E4172" w:rsidRDefault="001E4172" w:rsidP="005C476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C4761" w:rsidRDefault="005C4761" w:rsidP="005C476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 NA TEN TYDZIEŃ :  W GOSPODARSTWIE</w:t>
      </w:r>
    </w:p>
    <w:p w:rsidR="005C4761" w:rsidRDefault="005C4761" w:rsidP="005C476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1C3B" w:rsidRDefault="005C4761" w:rsidP="005C47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14.04</w:t>
      </w:r>
      <w:r w:rsidRPr="00A967D7">
        <w:rPr>
          <w:rFonts w:ascii="Times New Roman" w:hAnsi="Times New Roman" w:cs="Times New Roman"/>
          <w:b/>
          <w:sz w:val="24"/>
          <w:szCs w:val="24"/>
        </w:rPr>
        <w:t>.2020 Temat zajęć: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761">
        <w:rPr>
          <w:rFonts w:ascii="Times New Roman" w:hAnsi="Times New Roman" w:cs="Times New Roman"/>
          <w:b/>
          <w:color w:val="000000"/>
          <w:sz w:val="24"/>
          <w:szCs w:val="24"/>
        </w:rPr>
        <w:t>Zwierzęta mieszkające na wsi – rozwiązywanie zagadek.</w:t>
      </w:r>
    </w:p>
    <w:p w:rsidR="000C1C3B" w:rsidRPr="000C1C3B" w:rsidRDefault="000C1C3B" w:rsidP="000C1C3B">
      <w:pPr>
        <w:pStyle w:val="Bezodstpw"/>
        <w:rPr>
          <w:rFonts w:ascii="Times New Roman" w:hAnsi="Times New Roman" w:cs="Times New Roman"/>
          <w:color w:val="FFFFFF"/>
          <w:sz w:val="24"/>
          <w:szCs w:val="24"/>
        </w:rPr>
      </w:pPr>
      <w:r w:rsidRPr="000C1C3B">
        <w:rPr>
          <w:rFonts w:ascii="Times New Roman" w:hAnsi="Times New Roman" w:cs="Times New Roman"/>
          <w:color w:val="FFFFFF"/>
          <w:sz w:val="24"/>
          <w:szCs w:val="24"/>
        </w:rPr>
        <w:t>Propozycja wpisu w dzienniku zajęć:</w:t>
      </w:r>
    </w:p>
    <w:p w:rsidR="000C1C3B" w:rsidRPr="0052763F" w:rsidRDefault="0052763F" w:rsidP="000C1C3B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Rodzice czytają zagadkę dzieci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mają za zadanie odnaleźć obrazek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i pokazać jej rozwiązanie, obrazki odkładamy z boku. Rozmowa na temat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każdego zwierzęcia, co je, gdzie mieszka.</w:t>
      </w:r>
    </w:p>
    <w:p w:rsidR="001E4172" w:rsidRDefault="000C1C3B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1. Jestem różowa, tłusta i kwiczę.</w:t>
      </w:r>
      <w:r w:rsidR="00F636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kiedy w chlewiku zapasy ćwiczę. (świnia)</w:t>
      </w:r>
    </w:p>
    <w:p w:rsidR="001E4172" w:rsidRDefault="001E4172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52763F" w:rsidRDefault="0052763F" w:rsidP="00F636F4">
      <w:pPr>
        <w:pStyle w:val="Bezodstpw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026049" cy="1743075"/>
            <wp:effectExtent l="0" t="0" r="0" b="0"/>
            <wp:docPr id="3" name="Obraz 3" descr="W Chinach wyhodowano świnię ważącą ponad 500 kg - Mięso wędliny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Chinach wyhodowano świnię ważącą ponad 500 kg - Mięso wędliny ry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29" cy="175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72" w:rsidRDefault="001E4172" w:rsidP="00F636F4">
      <w:pPr>
        <w:pStyle w:val="Bezodstpw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52763F" w:rsidRPr="000C1C3B" w:rsidRDefault="0052763F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Świnia mieszka w chlewie. Je paszę, na którą składają się zboża.</w:t>
      </w:r>
    </w:p>
    <w:p w:rsidR="000C1C3B" w:rsidRDefault="00811B4A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2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. Ma skrzydełka dwa,</w:t>
      </w:r>
      <w:r w:rsidR="00F636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mówi: kwa, kwa, kwa. (kaczuszka)</w:t>
      </w:r>
    </w:p>
    <w:p w:rsidR="001E4172" w:rsidRDefault="001E4172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1E4172" w:rsidRDefault="001B388D" w:rsidP="001E4172">
      <w:pPr>
        <w:pStyle w:val="Bezodstpw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41B0ECE" wp14:editId="1D13B221">
            <wp:extent cx="2914650" cy="2333625"/>
            <wp:effectExtent l="0" t="0" r="0" b="0"/>
            <wp:docPr id="12" name="Obraz 12" descr="Bartersi.pl - Wymiana Barterowa | Worki na śmieci 60 l, 10 sz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rtersi.pl - Wymiana Barterowa | Worki na śmieci 60 l, 10 sz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50" cy="234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34" w:rsidRDefault="00ED5034" w:rsidP="001E4172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lastRenderedPageBreak/>
        <w:t xml:space="preserve">Kaczki mieszkają w kurniku. W kurniku jest wydzielone miejsce zwane kacznikiem. </w:t>
      </w:r>
    </w:p>
    <w:p w:rsidR="001E4172" w:rsidRPr="001E4172" w:rsidRDefault="001B388D" w:rsidP="000C1C3B">
      <w:pPr>
        <w:pStyle w:val="Bezodstpw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D5034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ED5034">
        <w:rPr>
          <w:rFonts w:ascii="Times New Roman" w:hAnsi="Times New Roman" w:cs="Times New Roman"/>
          <w:color w:val="000000"/>
          <w:sz w:val="24"/>
          <w:szCs w:val="24"/>
        </w:rPr>
        <w:t>czki jedzą dużą ilość zielonek:</w:t>
      </w:r>
      <w:r w:rsidRPr="00ED5034">
        <w:rPr>
          <w:rFonts w:ascii="Times New Roman" w:hAnsi="Times New Roman" w:cs="Times New Roman"/>
          <w:color w:val="000000"/>
          <w:sz w:val="24"/>
          <w:szCs w:val="24"/>
        </w:rPr>
        <w:t xml:space="preserve"> chwasty, liście, głąby, nać itp. Chętnie jedzą również wszelkie odpadki z kuchni</w:t>
      </w:r>
      <w:r w:rsidR="00ED5034">
        <w:rPr>
          <w:rFonts w:ascii="Times New Roman" w:hAnsi="Times New Roman" w:cs="Times New Roman"/>
          <w:color w:val="000000"/>
          <w:sz w:val="24"/>
          <w:szCs w:val="24"/>
        </w:rPr>
        <w:t xml:space="preserve"> oraz ziarno zbóż owsa, jęczmienia</w:t>
      </w:r>
      <w:r w:rsidR="001E41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C3B" w:rsidRDefault="00811B4A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3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. Spotkasz go w stajni albo zagrodzie,</w:t>
      </w:r>
      <w:r w:rsidR="00AD58D6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a jego ogon zawsze jest w modzie. (koń)</w:t>
      </w:r>
    </w:p>
    <w:p w:rsidR="001E4172" w:rsidRDefault="001E4172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ED5034" w:rsidRDefault="00ED5034" w:rsidP="00F636F4">
      <w:pPr>
        <w:pStyle w:val="Bezodstpw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105150" cy="2208295"/>
            <wp:effectExtent l="0" t="0" r="0" b="0"/>
            <wp:docPr id="15" name="Obraz 15" descr="Nasze konie - Stadnina Koni IS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sze konie - Stadnina Koni ISK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41" cy="221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72" w:rsidRDefault="001E4172" w:rsidP="00F636F4">
      <w:pPr>
        <w:pStyle w:val="Bezodstpw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F636F4" w:rsidRDefault="00D54996" w:rsidP="000C1C3B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Koń</w:t>
      </w:r>
      <w:r w:rsidR="00AD58D6">
        <w:rPr>
          <w:rFonts w:ascii="Times New Roman" w:eastAsia="FuturaEUNormal" w:hAnsi="Times New Roman" w:cs="Times New Roman"/>
          <w:sz w:val="24"/>
          <w:szCs w:val="24"/>
        </w:rPr>
        <w:t xml:space="preserve"> mieszka</w:t>
      </w:r>
      <w:r w:rsidR="00ED5034" w:rsidRPr="00D54996">
        <w:rPr>
          <w:rFonts w:ascii="Times New Roman" w:eastAsia="FuturaEUNormal" w:hAnsi="Times New Roman" w:cs="Times New Roman"/>
          <w:sz w:val="24"/>
          <w:szCs w:val="24"/>
        </w:rPr>
        <w:t xml:space="preserve"> w stajni.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Koń 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ED5034" w:rsidRPr="00D54996">
        <w:rPr>
          <w:rFonts w:ascii="Times New Roman" w:hAnsi="Times New Roman" w:cs="Times New Roman"/>
          <w:sz w:val="24"/>
          <w:szCs w:val="24"/>
          <w:shd w:val="clear" w:color="auto" w:fill="FFFFFF"/>
        </w:rPr>
        <w:t>asz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ę, która zawiera owies,</w:t>
      </w:r>
      <w:r w:rsidR="00ED5034" w:rsidRPr="00D54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granulaty, 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ęczmień, otręby, płatki owsiane i pasze objętościowe  - trawa, siano, zielonka, słoma</w:t>
      </w:r>
      <w:r w:rsidR="00687291">
        <w:rPr>
          <w:rFonts w:ascii="Times New Roman" w:hAnsi="Times New Roman" w:cs="Times New Roman"/>
          <w:sz w:val="24"/>
          <w:szCs w:val="24"/>
          <w:shd w:val="clear" w:color="auto" w:fill="FFFFFF"/>
        </w:rPr>
        <w:t>, oraz dodatki</w:t>
      </w:r>
      <w:r w:rsidR="00ED5034" w:rsidRPr="00D54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postaci buraków, kukurydzy, marchwi, jabłek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1C3B" w:rsidRDefault="00811B4A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4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. Mogę, gdy zechcę, dać dla człowieka</w:t>
      </w:r>
      <w:r w:rsidR="00F636F4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nawet wiaderko pysznego mleka. (krowa)</w:t>
      </w:r>
    </w:p>
    <w:p w:rsidR="001E4172" w:rsidRPr="00F636F4" w:rsidRDefault="001E4172" w:rsidP="000C1C3B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</w:p>
    <w:p w:rsidR="00811B4A" w:rsidRDefault="00D54996" w:rsidP="00811B4A">
      <w:pPr>
        <w:pStyle w:val="Bezodstpw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152775" cy="2141336"/>
            <wp:effectExtent l="0" t="0" r="0" b="0"/>
            <wp:docPr id="18" name="Obraz 18" descr="Fryzyjska krowa, czyli czego nie wiedziałeś o kro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yzyjska krowa, czyli czego nie wiedziałeś o krowa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76" cy="21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72" w:rsidRDefault="001E4172" w:rsidP="00811B4A">
      <w:pPr>
        <w:pStyle w:val="Bezodstpw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D54996" w:rsidRPr="00E71119" w:rsidRDefault="00D54996" w:rsidP="00811B4A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Krowa mieszka w oborze. Je</w:t>
      </w:r>
      <w:r w:rsidR="00E71119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E71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trawę, zioła, </w:t>
      </w:r>
      <w:r w:rsidRPr="00E71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drobno </w:t>
      </w:r>
      <w:r w:rsidR="00E71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posiekaną zielonkę, siano i kiszonkę </w:t>
      </w:r>
      <w:r w:rsidR="00AD5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E71119">
        <w:rPr>
          <w:rFonts w:ascii="Times New Roman" w:hAnsi="Times New Roman" w:cs="Times New Roman"/>
          <w:sz w:val="24"/>
          <w:szCs w:val="24"/>
          <w:shd w:val="clear" w:color="auto" w:fill="FFFFFF"/>
        </w:rPr>
        <w:t>z kukurydzy plus mieszankę treściwą</w:t>
      </w:r>
      <w:r w:rsidRPr="00E71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pszenica, żyto, kukurydza, soja, rzepak</w:t>
      </w:r>
      <w:r w:rsidR="00E71119">
        <w:rPr>
          <w:rFonts w:ascii="Times New Roman" w:hAnsi="Times New Roman" w:cs="Times New Roman"/>
          <w:sz w:val="24"/>
          <w:szCs w:val="24"/>
        </w:rPr>
        <w:t xml:space="preserve"> </w:t>
      </w:r>
      <w:r w:rsidRPr="00E71119">
        <w:rPr>
          <w:rFonts w:ascii="Times New Roman" w:hAnsi="Times New Roman" w:cs="Times New Roman"/>
          <w:sz w:val="24"/>
          <w:szCs w:val="24"/>
          <w:shd w:val="clear" w:color="auto" w:fill="FFFFFF"/>
        </w:rPr>
        <w:t>Oprócz tego mogą dostawać buraki, marchew, melasę</w:t>
      </w:r>
      <w:r w:rsidR="00E711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1C3B" w:rsidRDefault="00811B4A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5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. Za każde jajko, małe i duże,</w:t>
      </w:r>
      <w:r w:rsidR="00F636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podziękuj, proszę, gdaczącej… (kurze)</w:t>
      </w:r>
    </w:p>
    <w:p w:rsidR="001E4172" w:rsidRDefault="001E4172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E71119" w:rsidRDefault="001E4172" w:rsidP="00687291">
      <w:pPr>
        <w:pStyle w:val="Bezodstpw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kura - zdjęcie - Fotoblog lucy35.flog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kura - zdjęcie - Fotoblog lucy35.flog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jJwXLbAgAA6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E71119" w:rsidRPr="00E71119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kura - zdjęcie - Fotoblog lucy35.flog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kura - zdjęcie - Fotoblog lucy35.flog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SKhT/2QIAAOk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E71119" w:rsidRPr="00E71119">
        <w:t xml:space="preserve"> </w:t>
      </w:r>
      <w:r w:rsidR="00E71119">
        <w:rPr>
          <w:noProof/>
        </w:rPr>
        <w:drawing>
          <wp:inline distT="0" distB="0" distL="0" distR="0">
            <wp:extent cx="2705100" cy="1425920"/>
            <wp:effectExtent l="0" t="0" r="0" b="0"/>
            <wp:docPr id="23" name="Obraz 23" descr="Kura – Wikicy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ura – Wikicyta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70" cy="142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19" w:rsidRPr="00E71119" w:rsidRDefault="00E71119" w:rsidP="000C1C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71119">
        <w:rPr>
          <w:rFonts w:ascii="Times New Roman" w:hAnsi="Times New Roman" w:cs="Times New Roman"/>
          <w:sz w:val="24"/>
          <w:szCs w:val="24"/>
        </w:rPr>
        <w:lastRenderedPageBreak/>
        <w:t>Kura mieszka w kurniku. Je różne zboża.</w:t>
      </w:r>
    </w:p>
    <w:p w:rsidR="00AD58D6" w:rsidRDefault="00811B4A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6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. Jestem biała, jak wąż syczę, tyle razy,</w:t>
      </w:r>
      <w:r w:rsidR="00F636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że nie zliczę i lubię chodzić gęsiego,</w:t>
      </w:r>
      <w:r w:rsidR="00AD58D6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czy wiesz kim </w:t>
      </w:r>
      <w:r w:rsidR="00AD58D6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</w:p>
    <w:p w:rsidR="000C1C3B" w:rsidRDefault="00AD58D6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  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jestem, kolego? (gęś)</w:t>
      </w:r>
    </w:p>
    <w:p w:rsidR="001E4172" w:rsidRDefault="001E4172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E71119" w:rsidRDefault="00E71119" w:rsidP="00F636F4">
      <w:pPr>
        <w:pStyle w:val="Bezodstpw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487661" cy="1924050"/>
            <wp:effectExtent l="0" t="0" r="0" b="0"/>
            <wp:docPr id="26" name="Obraz 26" descr="Hodowla Gęsi (Anserinae) Ptaki ozdo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odowla Gęsi (Anserinae) Ptaki ozdob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93" cy="192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72" w:rsidRDefault="001E4172" w:rsidP="00F636F4">
      <w:pPr>
        <w:pStyle w:val="Bezodstpw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E71119" w:rsidRPr="00E653E1" w:rsidRDefault="00E71119" w:rsidP="000C1C3B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Gęsi mieszkają w kurniku.</w:t>
      </w:r>
      <w:r w:rsidR="00E653E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Jedzą zboża – pszenica, pszenżyto, jęczmień i owies lubią jeść zielonkę zwłaszcza</w:t>
      </w:r>
      <w:r w:rsidR="00E653E1" w:rsidRPr="00E653E1">
        <w:rPr>
          <w:rFonts w:ascii="Helvetica" w:hAnsi="Helvetica"/>
          <w:color w:val="737373"/>
          <w:sz w:val="23"/>
          <w:szCs w:val="23"/>
          <w:shd w:val="clear" w:color="auto" w:fill="FFFFFF"/>
        </w:rPr>
        <w:t xml:space="preserve"> </w:t>
      </w:r>
      <w:r w:rsidR="00E653E1" w:rsidRPr="00E653E1">
        <w:rPr>
          <w:rFonts w:ascii="Times New Roman" w:hAnsi="Times New Roman" w:cs="Times New Roman"/>
          <w:sz w:val="24"/>
          <w:szCs w:val="24"/>
          <w:shd w:val="clear" w:color="auto" w:fill="FFFFFF"/>
        </w:rPr>
        <w:t>mniszka lekarskiego oraz młodą pokrzywę</w:t>
      </w:r>
      <w:r w:rsidR="00E653E1">
        <w:rPr>
          <w:rFonts w:ascii="Helvetica" w:hAnsi="Helvetica"/>
          <w:color w:val="737373"/>
          <w:sz w:val="23"/>
          <w:szCs w:val="23"/>
          <w:shd w:val="clear" w:color="auto" w:fill="FFFFFF"/>
        </w:rPr>
        <w:t xml:space="preserve">, </w:t>
      </w:r>
      <w:r w:rsidR="00E653E1" w:rsidRPr="00E653E1">
        <w:rPr>
          <w:rFonts w:ascii="Times New Roman" w:hAnsi="Times New Roman" w:cs="Times New Roman"/>
          <w:sz w:val="24"/>
          <w:szCs w:val="24"/>
          <w:shd w:val="clear" w:color="auto" w:fill="FFFFFF"/>
        </w:rPr>
        <w:t>a także warzywa</w:t>
      </w:r>
      <w:r w:rsidR="00E653E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653E1" w:rsidRPr="00E653E1">
        <w:rPr>
          <w:rFonts w:ascii="Times New Roman" w:hAnsi="Times New Roman" w:cs="Times New Roman"/>
          <w:sz w:val="24"/>
          <w:szCs w:val="24"/>
          <w:shd w:val="clear" w:color="auto" w:fill="FFFFFF"/>
        </w:rPr>
        <w:t> marchew, buraki, brukiew, rzepę czy kapustę</w:t>
      </w:r>
      <w:r w:rsidR="006872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58D6" w:rsidRDefault="00811B4A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>7</w:t>
      </w:r>
      <w:r w:rsidR="000C1C3B" w:rsidRPr="00E653E1">
        <w:rPr>
          <w:rFonts w:ascii="Times New Roman" w:eastAsia="FuturaEUNormal" w:hAnsi="Times New Roman" w:cs="Times New Roman"/>
          <w:sz w:val="24"/>
          <w:szCs w:val="24"/>
        </w:rPr>
        <w:t>. Mam na sobie same loczki,</w:t>
      </w:r>
      <w:r w:rsidR="00F636F4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futro białe jak obłoczki,</w:t>
      </w:r>
      <w:r w:rsidR="00F636F4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a gdy czegoś mi się chce</w:t>
      </w:r>
      <w:r w:rsidR="00F636F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mówię tylko: </w:t>
      </w:r>
    </w:p>
    <w:p w:rsidR="000C1C3B" w:rsidRDefault="00AD58D6" w:rsidP="000C1C3B">
      <w:pPr>
        <w:pStyle w:val="Bezodstpw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   </w:t>
      </w:r>
      <w:r w:rsidR="000C1C3B"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me, me, me. (owca)</w:t>
      </w:r>
    </w:p>
    <w:p w:rsidR="001E4172" w:rsidRPr="00AD58D6" w:rsidRDefault="001E4172" w:rsidP="000C1C3B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</w:p>
    <w:p w:rsidR="00E653E1" w:rsidRDefault="00E653E1" w:rsidP="00F636F4">
      <w:pPr>
        <w:pStyle w:val="Bezodstpw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647950" cy="1815993"/>
            <wp:effectExtent l="0" t="0" r="0" b="0"/>
            <wp:docPr id="29" name="Obraz 29" descr="Owca - Zwięrzęta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wca - Zwięrzęta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31" cy="181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72" w:rsidRDefault="001E4172" w:rsidP="00F636F4">
      <w:pPr>
        <w:pStyle w:val="Bezodstpw"/>
        <w:jc w:val="center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BD145C" w:rsidRDefault="00BD145C" w:rsidP="000C1C3B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Owca mieszka w oborze. </w:t>
      </w:r>
      <w:r w:rsidR="0096004B">
        <w:rPr>
          <w:rFonts w:ascii="Times New Roman" w:eastAsia="FuturaEUNormal" w:hAnsi="Times New Roman" w:cs="Times New Roman"/>
          <w:color w:val="000000"/>
          <w:sz w:val="24"/>
          <w:szCs w:val="24"/>
        </w:rPr>
        <w:t>Od wiosny do jesieni j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trawę, zioła,</w:t>
      </w:r>
      <w:r w:rsidR="00960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świeżą zielonkę,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siano</w:t>
      </w:r>
      <w:r w:rsidR="0096004B">
        <w:rPr>
          <w:rFonts w:ascii="Times New Roman" w:hAnsi="Times New Roman" w:cs="Times New Roman"/>
          <w:sz w:val="24"/>
          <w:szCs w:val="24"/>
          <w:shd w:val="clear" w:color="auto" w:fill="FFFFFF"/>
        </w:rPr>
        <w:t>, zimą paszę składająca się ze zbóż.</w:t>
      </w:r>
    </w:p>
    <w:p w:rsidR="00811B4A" w:rsidRDefault="0096004B" w:rsidP="00700DA3">
      <w:pPr>
        <w:pStyle w:val="Bezodstpw"/>
        <w:rPr>
          <w:rFonts w:ascii="Times New Roman" w:hAnsi="Times New Roman" w:cs="Times New Roman"/>
          <w:spacing w:val="2"/>
          <w:sz w:val="24"/>
          <w:szCs w:val="24"/>
        </w:rPr>
      </w:pPr>
      <w:r w:rsidRPr="006872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Zabawa ruchowa: „Idą kurki”</w:t>
      </w:r>
      <w:r w:rsidR="00687291" w:rsidRPr="006872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Rodzic układa na dywanie kartkęA4( może być chustka, koło hula-h</w:t>
      </w:r>
      <w:r w:rsidR="00AD58D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op).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Dzieci chodzą dookoła  powtarzając za rodzicem</w:t>
      </w:r>
      <w:r w:rsidR="00E653E1" w:rsidRPr="0096004B">
        <w:rPr>
          <w:rFonts w:ascii="Times New Roman" w:hAnsi="Times New Roman" w:cs="Times New Roman"/>
          <w:spacing w:val="2"/>
          <w:sz w:val="24"/>
          <w:szCs w:val="24"/>
        </w:rPr>
        <w:t xml:space="preserve"> wierszyk. Przy ostatnim wersie wymieniają nazwę domku i wskakują do środka koła.</w:t>
      </w:r>
    </w:p>
    <w:p w:rsidR="00811B4A" w:rsidRDefault="00E653E1" w:rsidP="00700DA3">
      <w:pPr>
        <w:pStyle w:val="Bezodstpw"/>
        <w:rPr>
          <w:rStyle w:val="Uwydatnienie"/>
          <w:rFonts w:ascii="Times New Roman" w:hAnsi="Times New Roman" w:cs="Times New Roman"/>
          <w:spacing w:val="2"/>
          <w:sz w:val="24"/>
          <w:szCs w:val="24"/>
        </w:rPr>
      </w:pPr>
      <w:r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Idą sobie kurki dróżką:</w:t>
      </w:r>
      <w:r w:rsidR="00687291"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 xml:space="preserve">                          </w:t>
      </w:r>
      <w:r w:rsidRPr="00811B4A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Pierwsza kurka tupie nóżką,</w:t>
      </w:r>
      <w:r w:rsidR="00687291"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 xml:space="preserve">                 </w:t>
      </w:r>
      <w:r w:rsidRPr="00811B4A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Druga kurka tupie nóżką,</w:t>
      </w:r>
      <w:r w:rsidR="00687291"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 xml:space="preserve">                    </w:t>
      </w:r>
      <w:r w:rsidRPr="00811B4A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Trzecia kurka tupie nóżką.</w:t>
      </w:r>
      <w:r w:rsidRPr="00811B4A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Potupały, potupały</w:t>
      </w:r>
      <w:r w:rsidRPr="00811B4A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I w kurniku się schowały.</w:t>
      </w:r>
    </w:p>
    <w:p w:rsidR="00811B4A" w:rsidRDefault="00811B4A" w:rsidP="00700DA3">
      <w:pPr>
        <w:pStyle w:val="Bezodstpw"/>
        <w:rPr>
          <w:rStyle w:val="Uwydatnienie"/>
          <w:rFonts w:ascii="Times New Roman" w:hAnsi="Times New Roman" w:cs="Times New Roman"/>
          <w:spacing w:val="2"/>
          <w:sz w:val="24"/>
          <w:szCs w:val="24"/>
        </w:rPr>
      </w:pPr>
      <w:r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Idą sobie świnki dróżką:</w:t>
      </w:r>
    </w:p>
    <w:p w:rsidR="00811B4A" w:rsidRPr="001E4172" w:rsidRDefault="00811B4A" w:rsidP="00700DA3">
      <w:pPr>
        <w:pStyle w:val="Bezodstpw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Pierwsza świnka tupie nóżką (…)</w:t>
      </w:r>
      <w:r w:rsidR="001E4172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B4A">
        <w:rPr>
          <w:rStyle w:val="Uwydatnienie"/>
          <w:rFonts w:ascii="Times New Roman" w:hAnsi="Times New Roman" w:cs="Times New Roman"/>
          <w:spacing w:val="2"/>
          <w:sz w:val="24"/>
          <w:szCs w:val="24"/>
        </w:rPr>
        <w:t>I w chlewiki się schowały. Itd.</w:t>
      </w:r>
      <w:r w:rsidR="00E653E1" w:rsidRPr="0096004B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="00E653E1" w:rsidRPr="0096004B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</w:p>
    <w:p w:rsidR="00811B4A" w:rsidRDefault="00811B4A" w:rsidP="00700DA3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1E4172" w:rsidRDefault="001E4172" w:rsidP="00700DA3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00DA3" w:rsidRPr="00687291" w:rsidRDefault="00700DA3" w:rsidP="00700DA3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0C1C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Baranek </w:t>
      </w:r>
      <w:r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– wypełnianie baranka wg własnego pomysłu (wydzieranka</w:t>
      </w:r>
    </w:p>
    <w:p w:rsidR="00700DA3" w:rsidRPr="000C1C3B" w:rsidRDefault="00700DA3" w:rsidP="00700D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C1C3B">
        <w:rPr>
          <w:rFonts w:ascii="Times New Roman" w:eastAsia="FuturaEUNormal" w:hAnsi="Times New Roman" w:cs="Times New Roman"/>
          <w:color w:val="000000"/>
          <w:sz w:val="24"/>
          <w:szCs w:val="24"/>
        </w:rPr>
        <w:t>z papieru, kuleczki z bibuły, waty).</w:t>
      </w:r>
    </w:p>
    <w:p w:rsidR="00D96EB0" w:rsidRDefault="000C1C3B">
      <w:r>
        <w:rPr>
          <w:noProof/>
        </w:rPr>
        <w:drawing>
          <wp:inline distT="0" distB="0" distL="0" distR="0">
            <wp:extent cx="5864915" cy="7812157"/>
            <wp:effectExtent l="19050" t="0" r="24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36" cy="782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3B" w:rsidRPr="00FF55D7" w:rsidRDefault="00F636F4" w:rsidP="00FF55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FF55D7">
        <w:rPr>
          <w:rFonts w:ascii="Times New Roman" w:hAnsi="Times New Roman" w:cs="Times New Roman"/>
          <w:sz w:val="24"/>
          <w:szCs w:val="24"/>
        </w:rPr>
        <w:t>sołej zabawy życzy</w:t>
      </w:r>
      <w:r>
        <w:rPr>
          <w:rFonts w:ascii="Times New Roman" w:hAnsi="Times New Roman" w:cs="Times New Roman"/>
          <w:sz w:val="24"/>
          <w:szCs w:val="24"/>
        </w:rPr>
        <w:t xml:space="preserve"> ciocia Lidzia i ciocia Madzia.</w:t>
      </w:r>
    </w:p>
    <w:sectPr w:rsidR="000C1C3B" w:rsidRPr="00FF55D7" w:rsidSect="00D9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F6"/>
    <w:rsid w:val="00014013"/>
    <w:rsid w:val="000C1C3B"/>
    <w:rsid w:val="001B388D"/>
    <w:rsid w:val="001E4172"/>
    <w:rsid w:val="00375CF6"/>
    <w:rsid w:val="00462092"/>
    <w:rsid w:val="0052763F"/>
    <w:rsid w:val="005C4761"/>
    <w:rsid w:val="00687291"/>
    <w:rsid w:val="00693EA2"/>
    <w:rsid w:val="00700DA3"/>
    <w:rsid w:val="00811B4A"/>
    <w:rsid w:val="008E5A1E"/>
    <w:rsid w:val="0096004B"/>
    <w:rsid w:val="00A77272"/>
    <w:rsid w:val="00AD58D6"/>
    <w:rsid w:val="00B425FD"/>
    <w:rsid w:val="00BD145C"/>
    <w:rsid w:val="00D54996"/>
    <w:rsid w:val="00D96EB0"/>
    <w:rsid w:val="00E653E1"/>
    <w:rsid w:val="00E71119"/>
    <w:rsid w:val="00ED5034"/>
    <w:rsid w:val="00F636F4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1C3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0DA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1119"/>
    <w:rPr>
      <w:b/>
      <w:bCs/>
    </w:rPr>
  </w:style>
  <w:style w:type="character" w:styleId="Uwydatnienie">
    <w:name w:val="Emphasis"/>
    <w:basedOn w:val="Domylnaczcionkaakapitu"/>
    <w:uiPriority w:val="20"/>
    <w:qFormat/>
    <w:rsid w:val="00E653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1C3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0DA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71119"/>
    <w:rPr>
      <w:b/>
      <w:bCs/>
    </w:rPr>
  </w:style>
  <w:style w:type="character" w:styleId="Uwydatnienie">
    <w:name w:val="Emphasis"/>
    <w:basedOn w:val="Domylnaczcionkaakapitu"/>
    <w:uiPriority w:val="20"/>
    <w:qFormat/>
    <w:rsid w:val="00E65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miastodzieci.p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Administrator</cp:lastModifiedBy>
  <cp:revision>2</cp:revision>
  <dcterms:created xsi:type="dcterms:W3CDTF">2020-04-13T18:16:00Z</dcterms:created>
  <dcterms:modified xsi:type="dcterms:W3CDTF">2020-04-13T18:16:00Z</dcterms:modified>
</cp:coreProperties>
</file>